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otyczy zapytania ofertowego nr 02/2020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dnia 22.07.2020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C97396" w:rsidRPr="00C97396">
        <w:rPr>
          <w:rFonts w:asciiTheme="minorHAnsi" w:hAnsiTheme="minorHAnsi" w:cs="Arial"/>
          <w:bCs/>
          <w:color w:val="000000"/>
          <w:sz w:val="20"/>
          <w:szCs w:val="20"/>
        </w:rPr>
        <w:t>85142100-7, 85121270-6</w:t>
      </w:r>
      <w:r w:rsidR="000F113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0F1134" w:rsidRPr="000F113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120988">
        <w:rPr>
          <w:rFonts w:asciiTheme="minorHAnsi" w:hAnsiTheme="minorHAnsi" w:cs="Arial"/>
          <w:bCs/>
          <w:color w:val="000000"/>
          <w:sz w:val="20"/>
          <w:szCs w:val="20"/>
        </w:rPr>
        <w:t>, 85312500-4</w:t>
      </w:r>
      <w:bookmarkStart w:id="0" w:name="_GoBack"/>
      <w:bookmarkEnd w:id="0"/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072F3A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48706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sportowego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w okresie 31.07.2020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09.08.2020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zajęć przez psychologa/pedagoga podczas obozu sportowego na terenie 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>w liczbie 85 godzin w okresie 31.07.2020 r. - 09.08.2020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fizjoterapeutę/ masażystę zajęć podczas obozu sportowego na terenie 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>w liczbie 85 godzin w okresie 31.07.2020 r. - 09.08.2020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48706B" w:rsidP="0030625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obsługi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medycznej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sportowego na terenie 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w liczbie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85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w okresie 31.07.2020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09.08.2020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035A24"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1B0F95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F2C18" w:rsidRPr="00035A24" w:rsidTr="005F2C18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F2C18" w:rsidRPr="00035A24" w:rsidRDefault="005F2C18" w:rsidP="005F2C1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706B" w:rsidRPr="00035A24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48706B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06B" w:rsidRPr="00035A24" w:rsidRDefault="0048706B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P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>……………………….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E" w:rsidRDefault="005425BE">
      <w:r>
        <w:separator/>
      </w:r>
    </w:p>
  </w:endnote>
  <w:endnote w:type="continuationSeparator" w:id="0">
    <w:p w:rsidR="005425BE" w:rsidRDefault="005425BE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25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E" w:rsidRDefault="005425BE">
      <w:r>
        <w:separator/>
      </w:r>
    </w:p>
  </w:footnote>
  <w:footnote w:type="continuationSeparator" w:id="0">
    <w:p w:rsidR="005425BE" w:rsidRDefault="0054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392E-DC55-4350-93F6-ABC7787C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2019-04-02T16:13:00Z</dcterms:created>
  <dcterms:modified xsi:type="dcterms:W3CDTF">2020-07-28T08:29:00Z</dcterms:modified>
</cp:coreProperties>
</file>